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9221A8" w:rsidRDefault="009221A8" w:rsidP="00D32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9DD" w:rsidRPr="009221A8" w:rsidRDefault="00D329DD" w:rsidP="00D329DD">
      <w:pPr>
        <w:jc w:val="both"/>
        <w:rPr>
          <w:rFonts w:ascii="Times New Roman" w:hAnsi="Times New Roman" w:cs="Times New Roman"/>
          <w:sz w:val="72"/>
          <w:szCs w:val="72"/>
        </w:rPr>
      </w:pPr>
      <w:r w:rsidRPr="009221A8">
        <w:rPr>
          <w:rFonts w:ascii="Times New Roman" w:hAnsi="Times New Roman" w:cs="Times New Roman"/>
          <w:sz w:val="72"/>
          <w:szCs w:val="72"/>
        </w:rPr>
        <w:t xml:space="preserve">Discapacidad, es la persona que presenta limitaciones que afectan su proceso de aprendizaje, tiene varias causas: </w:t>
      </w:r>
    </w:p>
    <w:p w:rsidR="00D329DD" w:rsidRPr="009221A8" w:rsidRDefault="00D329DD" w:rsidP="00D329D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9221A8">
        <w:rPr>
          <w:rFonts w:ascii="Times New Roman" w:hAnsi="Times New Roman" w:cs="Times New Roman"/>
          <w:sz w:val="72"/>
          <w:szCs w:val="72"/>
        </w:rPr>
        <w:t>Discapacidad intelectual</w:t>
      </w:r>
    </w:p>
    <w:p w:rsidR="00D329DD" w:rsidRPr="009221A8" w:rsidRDefault="00D329DD" w:rsidP="00D329D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9221A8">
        <w:rPr>
          <w:rFonts w:ascii="Times New Roman" w:hAnsi="Times New Roman" w:cs="Times New Roman"/>
          <w:sz w:val="72"/>
          <w:szCs w:val="72"/>
        </w:rPr>
        <w:t>Discapacidad motora</w:t>
      </w:r>
    </w:p>
    <w:p w:rsidR="00D329DD" w:rsidRPr="009221A8" w:rsidRDefault="00D329DD" w:rsidP="00D329D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9221A8">
        <w:rPr>
          <w:rFonts w:ascii="Times New Roman" w:hAnsi="Times New Roman" w:cs="Times New Roman"/>
          <w:sz w:val="72"/>
          <w:szCs w:val="72"/>
        </w:rPr>
        <w:t>Discapacidad visual</w:t>
      </w:r>
    </w:p>
    <w:p w:rsidR="00D329DD" w:rsidRPr="00357971" w:rsidRDefault="00D329DD" w:rsidP="003579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357971">
        <w:rPr>
          <w:rFonts w:ascii="Times New Roman" w:hAnsi="Times New Roman" w:cs="Times New Roman"/>
          <w:sz w:val="72"/>
          <w:szCs w:val="72"/>
        </w:rPr>
        <w:t>Discapacidad auditiva</w:t>
      </w:r>
      <w:bookmarkStart w:id="0" w:name="_GoBack"/>
      <w:bookmarkEnd w:id="0"/>
    </w:p>
    <w:sectPr w:rsidR="00D329DD" w:rsidRPr="00357971" w:rsidSect="009221A8">
      <w:pgSz w:w="16838" w:h="11906" w:orient="landscape" w:code="9"/>
      <w:pgMar w:top="1418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14794_"/>
      </v:shape>
    </w:pict>
  </w:numPicBullet>
  <w:abstractNum w:abstractNumId="0">
    <w:nsid w:val="199525C8"/>
    <w:multiLevelType w:val="hybridMultilevel"/>
    <w:tmpl w:val="611628E0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00FA1"/>
    <w:multiLevelType w:val="hybridMultilevel"/>
    <w:tmpl w:val="AEE29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DD"/>
    <w:rsid w:val="000A079B"/>
    <w:rsid w:val="00357971"/>
    <w:rsid w:val="00550D46"/>
    <w:rsid w:val="009221A8"/>
    <w:rsid w:val="00BC44D7"/>
    <w:rsid w:val="00D329DD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4</cp:revision>
  <dcterms:created xsi:type="dcterms:W3CDTF">2012-03-12T13:55:00Z</dcterms:created>
  <dcterms:modified xsi:type="dcterms:W3CDTF">2012-03-12T21:54:00Z</dcterms:modified>
</cp:coreProperties>
</file>